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CN"/>
        </w:rPr>
        <w:t>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</w:pP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报名截止日期：本项目报名期限截止至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eastAsia="zh-Hans"/>
        </w:rPr>
        <w:t>2024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年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eastAsia="zh-Hans"/>
        </w:rPr>
        <w:t>4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eastAsia="zh-Hans"/>
        </w:rPr>
        <w:t>16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eastAsia="zh-Hans"/>
        </w:rPr>
        <w:t>17：30，</w:t>
      </w:r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报名企业须于</w:t>
      </w:r>
      <w:bookmarkStart w:id="0" w:name="_GoBack"/>
      <w:bookmarkEnd w:id="0"/>
      <w:r>
        <w:rPr>
          <w:rFonts w:hint="eastAsia" w:ascii="仿宋" w:hAnsi="仿宋" w:eastAsia="方正仿宋_GBK" w:cs="方正仿宋_GBK"/>
          <w:spacing w:val="-6"/>
          <w:sz w:val="32"/>
          <w:szCs w:val="32"/>
          <w:lang w:val="en-US" w:eastAsia="zh-Hans"/>
        </w:rPr>
        <w:t>截止日期前按规定提交报名资料。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MTk2ZmFmNGIwYzgwOTAzYTMwZGJiNDU2ZjIwNWUifQ=="/>
  </w:docVars>
  <w:rsids>
    <w:rsidRoot w:val="7303FFD5"/>
    <w:rsid w:val="34927AF6"/>
    <w:rsid w:val="378811DE"/>
    <w:rsid w:val="5F214500"/>
    <w:rsid w:val="7303FFD5"/>
    <w:rsid w:val="CFB3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2024-04-15T23:00:00Z</dcterms:created>
  <dc:creator>hthy-w</dc:creator>
  <cp:lastModifiedBy>悠悠（油菜）</cp:lastModifiedBy>
  <dcterms:modified xsi:type="dcterms:W3CDTF">2024-04-15T09:38:04Z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22D23C310D21440796FEC956B0DD65DE</vt:lpwstr>
  </property>
</Properties>
</file>